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00688A" w:rsidP="00117E3E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117E3E">
              <w:t>07.12.2023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00688A" w:rsidP="006178CE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6178CE">
              <w:t>53/24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00688A" w:rsidP="00AF698D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D51DFE" w:rsidRPr="00D51DFE">
              <w:t xml:space="preserve">Об установлении АКЦИОНЕРНОМУ ОБЩЕСТВУ </w:t>
            </w:r>
            <w:r w:rsidR="00AF698D" w:rsidRPr="00AF698D">
              <w:t>«ЭНЕРГОСЕТЕВАЯ КОМПАНИЯ» (ИНН 5262054490), г. Нижний Новгород</w:t>
            </w:r>
            <w:r w:rsidR="00D51DFE" w:rsidRPr="00D51DFE">
              <w:t xml:space="preserve">, тарифов на тепловую энергию (мощность), поставляемую потребителям </w:t>
            </w:r>
            <w:r w:rsidR="00AF698D">
              <w:br/>
            </w:r>
            <w:r w:rsidR="00D51DFE" w:rsidRPr="00D51DFE">
              <w:t>г. Нижнего Новгорода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6"/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E06DF5" w:rsidRDefault="00E06DF5" w:rsidP="009D29E6">
      <w:pPr>
        <w:tabs>
          <w:tab w:val="left" w:pos="1897"/>
        </w:tabs>
        <w:jc w:val="center"/>
        <w:rPr>
          <w:szCs w:val="28"/>
        </w:rPr>
      </w:pPr>
    </w:p>
    <w:p w:rsidR="005B4D8A" w:rsidRDefault="005B4D8A" w:rsidP="009D29E6">
      <w:pPr>
        <w:tabs>
          <w:tab w:val="left" w:pos="1897"/>
        </w:tabs>
        <w:jc w:val="center"/>
        <w:rPr>
          <w:szCs w:val="28"/>
        </w:rPr>
      </w:pPr>
    </w:p>
    <w:p w:rsidR="00CB6AD1" w:rsidRDefault="00CB6AD1" w:rsidP="009D29E6">
      <w:pPr>
        <w:tabs>
          <w:tab w:val="left" w:pos="1897"/>
        </w:tabs>
        <w:jc w:val="center"/>
        <w:rPr>
          <w:szCs w:val="28"/>
        </w:rPr>
      </w:pPr>
    </w:p>
    <w:p w:rsidR="00D51DFE" w:rsidRPr="00D51DFE" w:rsidRDefault="00E12984" w:rsidP="00D51DFE">
      <w:pPr>
        <w:spacing w:line="276" w:lineRule="auto"/>
        <w:ind w:firstLine="709"/>
        <w:jc w:val="both"/>
        <w:rPr>
          <w:szCs w:val="28"/>
        </w:rPr>
      </w:pPr>
      <w:r w:rsidRPr="00D51DFE">
        <w:rPr>
          <w:szCs w:val="28"/>
        </w:rPr>
        <w:t xml:space="preserve">В соответствии с Федеральным законом от 27 июля 2010 г. № 190-ФЗ                     «О теплоснабжении», постановлением Правительства Российской Федерации </w:t>
      </w:r>
      <w:r w:rsidRPr="00D51DFE">
        <w:rPr>
          <w:szCs w:val="28"/>
        </w:rPr>
        <w:br/>
        <w:t>от 22 октября 2012 г. № 1075 «О ценообразовании в сфере теплоснабжения»</w:t>
      </w:r>
      <w:r w:rsidR="00E64BD6" w:rsidRPr="00D51DFE">
        <w:rPr>
          <w:szCs w:val="28"/>
        </w:rPr>
        <w:t xml:space="preserve">, приказом ФСТ России от 7 июня 2013 г. № 163 «Об утверждении Регламента открытия дел об установлении регулируемых цен (тарифов) и отмене регулирования тарифов в сфере теплоснабжения» </w:t>
      </w:r>
      <w:r w:rsidRPr="00D51DFE">
        <w:rPr>
          <w:szCs w:val="28"/>
        </w:rPr>
        <w:t xml:space="preserve">и на основании рассмотрения расчетных и обосновывающих материалов, представленных </w:t>
      </w:r>
      <w:r w:rsidR="00D51DFE" w:rsidRPr="00D51DFE">
        <w:rPr>
          <w:szCs w:val="28"/>
        </w:rPr>
        <w:t xml:space="preserve">АКЦИОНЕРНЫМ ОБЩЕСТВОМ </w:t>
      </w:r>
      <w:r w:rsidR="00AF698D" w:rsidRPr="00AF698D">
        <w:rPr>
          <w:szCs w:val="28"/>
        </w:rPr>
        <w:t xml:space="preserve">«ЭНЕРГОСЕТЕВАЯ КОМПАНИЯ» (ИНН 5262054490), </w:t>
      </w:r>
      <w:r w:rsidR="00AF698D">
        <w:rPr>
          <w:szCs w:val="28"/>
        </w:rPr>
        <w:br/>
      </w:r>
      <w:r w:rsidR="00AF698D" w:rsidRPr="00AF698D">
        <w:rPr>
          <w:szCs w:val="28"/>
        </w:rPr>
        <w:t>г. Нижний Новгород</w:t>
      </w:r>
      <w:r w:rsidR="00D51DFE" w:rsidRPr="00D51DFE">
        <w:rPr>
          <w:szCs w:val="28"/>
        </w:rPr>
        <w:t>, экспертного заключения  рег. № в-</w:t>
      </w:r>
      <w:r w:rsidR="007D14B4">
        <w:rPr>
          <w:szCs w:val="28"/>
        </w:rPr>
        <w:t>765</w:t>
      </w:r>
      <w:r w:rsidR="00D51DFE" w:rsidRPr="00D51DFE">
        <w:rPr>
          <w:szCs w:val="28"/>
        </w:rPr>
        <w:t xml:space="preserve"> от </w:t>
      </w:r>
      <w:r w:rsidR="007D14B4" w:rsidRPr="007D14B4">
        <w:rPr>
          <w:szCs w:val="28"/>
        </w:rPr>
        <w:t xml:space="preserve">30 ноября </w:t>
      </w:r>
      <w:r w:rsidR="00D51DFE" w:rsidRPr="00D51DFE">
        <w:rPr>
          <w:szCs w:val="28"/>
        </w:rPr>
        <w:t>2023 г.:</w:t>
      </w:r>
    </w:p>
    <w:p w:rsidR="00D51DFE" w:rsidRPr="00D51DFE" w:rsidRDefault="00D51DFE" w:rsidP="00D51DFE">
      <w:pPr>
        <w:spacing w:line="276" w:lineRule="auto"/>
        <w:ind w:firstLine="709"/>
        <w:jc w:val="both"/>
        <w:rPr>
          <w:szCs w:val="28"/>
        </w:rPr>
      </w:pPr>
      <w:r w:rsidRPr="00D51DFE">
        <w:rPr>
          <w:b/>
          <w:bCs/>
          <w:szCs w:val="28"/>
        </w:rPr>
        <w:t>1.</w:t>
      </w:r>
      <w:r w:rsidRPr="00D51DFE">
        <w:rPr>
          <w:szCs w:val="28"/>
        </w:rPr>
        <w:t xml:space="preserve"> При установлении тарифов в сфере теплоснабжения для АКЦИОНЕРНОГО ОБЩЕСТВА </w:t>
      </w:r>
      <w:r w:rsidR="00AF698D" w:rsidRPr="00AF698D">
        <w:rPr>
          <w:szCs w:val="28"/>
        </w:rPr>
        <w:t xml:space="preserve">«ЭНЕРГОСЕТЕВАЯ КОМПАНИЯ» </w:t>
      </w:r>
      <w:r w:rsidR="00AF698D">
        <w:rPr>
          <w:szCs w:val="28"/>
        </w:rPr>
        <w:br/>
      </w:r>
      <w:r w:rsidR="00AF698D" w:rsidRPr="00AF698D">
        <w:rPr>
          <w:szCs w:val="28"/>
        </w:rPr>
        <w:t>(ИНН 5262054490), г. Нижний Новгород</w:t>
      </w:r>
      <w:r w:rsidRPr="00D51DFE">
        <w:rPr>
          <w:szCs w:val="28"/>
        </w:rPr>
        <w:t>, применять метод индексации установленных тарифов.</w:t>
      </w:r>
    </w:p>
    <w:p w:rsidR="00D51DFE" w:rsidRPr="00D51DFE" w:rsidRDefault="00D51DFE" w:rsidP="00D51DFE">
      <w:pPr>
        <w:spacing w:line="276" w:lineRule="auto"/>
        <w:ind w:firstLine="709"/>
        <w:jc w:val="both"/>
        <w:rPr>
          <w:szCs w:val="28"/>
        </w:rPr>
      </w:pPr>
      <w:r w:rsidRPr="00D51DFE">
        <w:rPr>
          <w:b/>
          <w:szCs w:val="28"/>
        </w:rPr>
        <w:t>2.</w:t>
      </w:r>
      <w:r w:rsidRPr="00D51DFE">
        <w:rPr>
          <w:szCs w:val="28"/>
        </w:rPr>
        <w:t xml:space="preserve"> Установить долгосрочные параметры регулирования деятельности в сфере теплоснабжения для АКЦИОНЕРНОГО ОБЩЕСТВА </w:t>
      </w:r>
      <w:r w:rsidR="00AF698D" w:rsidRPr="00AF698D">
        <w:rPr>
          <w:szCs w:val="28"/>
        </w:rPr>
        <w:t>«ЭНЕРГОСЕТЕВАЯ КОМПАНИЯ» (ИНН 5262054490), г. Нижний Новгород</w:t>
      </w:r>
      <w:r w:rsidRPr="00D51DFE">
        <w:rPr>
          <w:szCs w:val="28"/>
        </w:rPr>
        <w:t>, на период 2024 – 2028 годов согласно Приложению 1.</w:t>
      </w:r>
    </w:p>
    <w:p w:rsidR="00AB571F" w:rsidRPr="00D51DFE" w:rsidRDefault="00D51DFE" w:rsidP="00D51DFE">
      <w:pPr>
        <w:spacing w:line="276" w:lineRule="auto"/>
        <w:ind w:firstLine="709"/>
        <w:jc w:val="both"/>
        <w:rPr>
          <w:szCs w:val="28"/>
        </w:rPr>
      </w:pPr>
      <w:r w:rsidRPr="00D51DFE">
        <w:rPr>
          <w:b/>
          <w:szCs w:val="28"/>
        </w:rPr>
        <w:t xml:space="preserve"> 3.</w:t>
      </w:r>
      <w:r w:rsidRPr="00D51DFE">
        <w:rPr>
          <w:szCs w:val="28"/>
        </w:rPr>
        <w:t xml:space="preserve"> Установить </w:t>
      </w:r>
      <w:r>
        <w:rPr>
          <w:noProof/>
          <w:szCs w:val="28"/>
        </w:rPr>
        <w:t xml:space="preserve">АКЦИОНЕРНОМУ ОБЩЕСТВУ </w:t>
      </w:r>
      <w:r w:rsidR="00AF698D" w:rsidRPr="00AF698D">
        <w:rPr>
          <w:noProof/>
          <w:szCs w:val="28"/>
        </w:rPr>
        <w:t>«ЭНЕРГОСЕТЕВАЯ КОМПАНИЯ» (ИНН 5262054490), г. Нижний Новгород</w:t>
      </w:r>
      <w:r w:rsidRPr="00D51DFE">
        <w:rPr>
          <w:szCs w:val="28"/>
        </w:rPr>
        <w:t xml:space="preserve">, </w:t>
      </w:r>
      <w:r w:rsidRPr="00D51DFE">
        <w:rPr>
          <w:b/>
          <w:szCs w:val="28"/>
        </w:rPr>
        <w:t>тарифы на тепловую энергию (мощность),</w:t>
      </w:r>
      <w:r w:rsidRPr="00D51DFE">
        <w:rPr>
          <w:szCs w:val="28"/>
        </w:rPr>
        <w:t xml:space="preserve"> поставляемую потребителям </w:t>
      </w:r>
      <w:r w:rsidRPr="00D51DFE">
        <w:rPr>
          <w:noProof/>
          <w:szCs w:val="28"/>
        </w:rPr>
        <w:t>г. Нижнего Новгорода</w:t>
      </w:r>
      <w:r w:rsidR="00AB571F" w:rsidRPr="00D51DFE">
        <w:rPr>
          <w:szCs w:val="28"/>
        </w:rPr>
        <w:t>, согласно Приложению 2.</w:t>
      </w:r>
    </w:p>
    <w:p w:rsidR="00D51DFE" w:rsidRPr="00D51DFE" w:rsidRDefault="00E12984" w:rsidP="00D51DFE">
      <w:pPr>
        <w:spacing w:line="276" w:lineRule="auto"/>
        <w:ind w:firstLine="709"/>
        <w:jc w:val="both"/>
        <w:rPr>
          <w:szCs w:val="28"/>
        </w:rPr>
      </w:pPr>
      <w:r w:rsidRPr="00D51DFE">
        <w:rPr>
          <w:rFonts w:eastAsia="Calibri"/>
          <w:b/>
          <w:szCs w:val="28"/>
        </w:rPr>
        <w:lastRenderedPageBreak/>
        <w:t>4.</w:t>
      </w:r>
      <w:r w:rsidRPr="00D51DFE">
        <w:rPr>
          <w:rFonts w:eastAsia="Calibri"/>
          <w:szCs w:val="28"/>
        </w:rPr>
        <w:t xml:space="preserve"> </w:t>
      </w:r>
      <w:r w:rsidR="00D51DFE" w:rsidRPr="00D51DFE">
        <w:rPr>
          <w:bCs/>
          <w:szCs w:val="28"/>
        </w:rPr>
        <w:t xml:space="preserve">АКЦИОНЕРНОЕ ОБЩЕСТВО </w:t>
      </w:r>
      <w:r w:rsidR="00AF698D" w:rsidRPr="00AF698D">
        <w:rPr>
          <w:bCs/>
          <w:szCs w:val="28"/>
        </w:rPr>
        <w:t>«ЭНЕРГОСЕТЕВАЯ КОМПАНИЯ» (ИНН 5262054490), г. Нижний Новгород</w:t>
      </w:r>
      <w:r w:rsidR="00D51DFE" w:rsidRPr="00D51DFE">
        <w:rPr>
          <w:szCs w:val="28"/>
        </w:rPr>
        <w:t xml:space="preserve">, применяет общий режим налогообложения и является плательщиком НДС. </w:t>
      </w:r>
    </w:p>
    <w:p w:rsidR="00E12984" w:rsidRPr="00E12984" w:rsidRDefault="00E12984" w:rsidP="00D51DFE">
      <w:pPr>
        <w:spacing w:line="276" w:lineRule="auto"/>
        <w:ind w:firstLine="709"/>
        <w:jc w:val="both"/>
        <w:rPr>
          <w:szCs w:val="28"/>
        </w:rPr>
      </w:pPr>
      <w:r w:rsidRPr="00D51DFE">
        <w:rPr>
          <w:szCs w:val="28"/>
        </w:rPr>
        <w:t>Расходы, учтенные</w:t>
      </w:r>
      <w:r w:rsidRPr="0018008E">
        <w:rPr>
          <w:szCs w:val="28"/>
        </w:rPr>
        <w:t xml:space="preserve"> при формировании тарифов, установленных настоящим решением, рассчитаны с учетом системы нало</w:t>
      </w:r>
      <w:r w:rsidRPr="00E12984">
        <w:rPr>
          <w:szCs w:val="28"/>
        </w:rPr>
        <w:t>гообложения, действующей в организации на момент вынесения решения.</w:t>
      </w:r>
    </w:p>
    <w:p w:rsidR="00E12984" w:rsidRPr="00E12984" w:rsidRDefault="00E12984" w:rsidP="00E12984">
      <w:pPr>
        <w:spacing w:line="276" w:lineRule="auto"/>
        <w:ind w:firstLine="708"/>
        <w:jc w:val="both"/>
        <w:rPr>
          <w:szCs w:val="28"/>
        </w:rPr>
      </w:pPr>
      <w:r w:rsidRPr="00E12984">
        <w:rPr>
          <w:b/>
          <w:bCs/>
          <w:szCs w:val="28"/>
        </w:rPr>
        <w:t>5.</w:t>
      </w:r>
      <w:r w:rsidRPr="00E12984">
        <w:rPr>
          <w:szCs w:val="28"/>
        </w:rPr>
        <w:t xml:space="preserve"> Тарифы, установленные пунктом 3 настоящего решения, действуют </w:t>
      </w:r>
      <w:r>
        <w:rPr>
          <w:szCs w:val="28"/>
        </w:rPr>
        <w:br/>
      </w:r>
      <w:r w:rsidRPr="00E12984">
        <w:rPr>
          <w:szCs w:val="28"/>
        </w:rPr>
        <w:t>с 1 января 2024 г. по 31 декабря 2028 г. включительно.</w:t>
      </w:r>
    </w:p>
    <w:p w:rsidR="008E1B30" w:rsidRPr="00E12984" w:rsidRDefault="008E1B30" w:rsidP="00E12984">
      <w:pPr>
        <w:pStyle w:val="ac"/>
        <w:spacing w:line="276" w:lineRule="auto"/>
        <w:ind w:firstLine="720"/>
        <w:rPr>
          <w:rFonts w:eastAsia="Calibri"/>
        </w:rPr>
      </w:pPr>
    </w:p>
    <w:p w:rsidR="004829EC" w:rsidRPr="008E1B30" w:rsidRDefault="004829EC" w:rsidP="009D29E6">
      <w:pPr>
        <w:ind w:firstLine="720"/>
        <w:jc w:val="both"/>
        <w:rPr>
          <w:szCs w:val="28"/>
        </w:rPr>
      </w:pPr>
    </w:p>
    <w:p w:rsidR="0064180F" w:rsidRDefault="0064180F" w:rsidP="009D29E6">
      <w:pPr>
        <w:tabs>
          <w:tab w:val="left" w:pos="1897"/>
        </w:tabs>
        <w:rPr>
          <w:szCs w:val="28"/>
        </w:rPr>
      </w:pPr>
    </w:p>
    <w:p w:rsidR="00AB571F" w:rsidRDefault="007072D7" w:rsidP="00B50D9B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="00C64A41">
        <w:rPr>
          <w:szCs w:val="28"/>
        </w:rPr>
        <w:t>уководител</w:t>
      </w:r>
      <w:r>
        <w:rPr>
          <w:szCs w:val="28"/>
        </w:rPr>
        <w:t>ь</w:t>
      </w:r>
      <w:r w:rsidR="00C64A41">
        <w:rPr>
          <w:szCs w:val="28"/>
        </w:rPr>
        <w:t xml:space="preserve"> службы</w:t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  <w:t xml:space="preserve"> </w:t>
      </w:r>
      <w:r w:rsidR="002969FB">
        <w:rPr>
          <w:szCs w:val="28"/>
        </w:rPr>
        <w:t xml:space="preserve">       </w:t>
      </w:r>
      <w:r>
        <w:rPr>
          <w:szCs w:val="28"/>
        </w:rPr>
        <w:t xml:space="preserve">   </w:t>
      </w:r>
      <w:r w:rsidR="002969FB">
        <w:rPr>
          <w:szCs w:val="28"/>
        </w:rPr>
        <w:t>Ю.Л. Алешина</w:t>
      </w:r>
    </w:p>
    <w:p w:rsidR="00AB571F" w:rsidRDefault="00AB571F" w:rsidP="00AB571F">
      <w:pPr>
        <w:rPr>
          <w:szCs w:val="28"/>
        </w:rPr>
      </w:pPr>
    </w:p>
    <w:p w:rsidR="00AB571F" w:rsidRPr="00AB571F" w:rsidRDefault="00AB571F" w:rsidP="00AB571F">
      <w:pPr>
        <w:tabs>
          <w:tab w:val="left" w:pos="1113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97"/>
        <w:gridCol w:w="4998"/>
      </w:tblGrid>
      <w:tr w:rsidR="00AB571F" w:rsidRPr="00740FF7" w:rsidTr="0021398B">
        <w:trPr>
          <w:trHeight w:val="1526"/>
        </w:trPr>
        <w:tc>
          <w:tcPr>
            <w:tcW w:w="4997" w:type="dxa"/>
          </w:tcPr>
          <w:p w:rsidR="00AB571F" w:rsidRPr="00740FF7" w:rsidRDefault="00AB571F" w:rsidP="0021398B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4998" w:type="dxa"/>
            <w:hideMark/>
          </w:tcPr>
          <w:p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E06DF5" w:rsidRDefault="00E06DF5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E12984" w:rsidRDefault="00E12984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183683" w:rsidRDefault="00183683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E12984" w:rsidRDefault="00E12984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E12984" w:rsidRDefault="00E12984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E12984" w:rsidRDefault="00E12984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18008E" w:rsidRDefault="0018008E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7010D1" w:rsidRDefault="007010D1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7010D1" w:rsidRDefault="007010D1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18008E" w:rsidRDefault="0018008E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18008E" w:rsidRDefault="0018008E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18008E" w:rsidRDefault="0018008E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18008E" w:rsidRDefault="0018008E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C50329" w:rsidRDefault="00C50329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C50329" w:rsidRDefault="00C50329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C50329" w:rsidRDefault="00C50329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C50329" w:rsidRDefault="00C50329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18008E" w:rsidRDefault="0018008E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D51DFE" w:rsidRDefault="00D51DFE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D51DFE" w:rsidRDefault="00D51DFE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AB571F" w:rsidRPr="00740FF7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  <w:r>
              <w:lastRenderedPageBreak/>
              <w:t>ПРИЛОЖЕНИЕ 2</w:t>
            </w:r>
          </w:p>
          <w:p w:rsidR="00AB571F" w:rsidRPr="00740FF7" w:rsidRDefault="00AB571F" w:rsidP="0021398B">
            <w:pPr>
              <w:tabs>
                <w:tab w:val="left" w:pos="1897"/>
              </w:tabs>
              <w:jc w:val="center"/>
            </w:pPr>
            <w:r w:rsidRPr="00740FF7">
              <w:t xml:space="preserve">к решению региональной службы </w:t>
            </w:r>
          </w:p>
          <w:p w:rsidR="00AB571F" w:rsidRPr="00740FF7" w:rsidRDefault="00AB571F" w:rsidP="0021398B">
            <w:pPr>
              <w:tabs>
                <w:tab w:val="left" w:pos="1897"/>
              </w:tabs>
              <w:jc w:val="center"/>
            </w:pPr>
            <w:r w:rsidRPr="00740FF7">
              <w:t xml:space="preserve">по тарифам Нижегородской области </w:t>
            </w:r>
          </w:p>
          <w:p w:rsidR="00AB571F" w:rsidRPr="00DF7D57" w:rsidRDefault="00AB571F" w:rsidP="00E12984">
            <w:pPr>
              <w:tabs>
                <w:tab w:val="left" w:pos="1897"/>
              </w:tabs>
              <w:jc w:val="center"/>
              <w:rPr>
                <w:lang w:val="en-US"/>
              </w:rPr>
            </w:pPr>
            <w:r w:rsidRPr="00174B77">
              <w:t xml:space="preserve">от </w:t>
            </w:r>
            <w:r w:rsidR="00117E3E">
              <w:t xml:space="preserve">7 декабря </w:t>
            </w:r>
            <w:r w:rsidR="00E12984">
              <w:t>2023</w:t>
            </w:r>
            <w:r>
              <w:t xml:space="preserve"> г.</w:t>
            </w:r>
            <w:r w:rsidRPr="00740FF7">
              <w:t xml:space="preserve"> № </w:t>
            </w:r>
            <w:r w:rsidR="006178CE">
              <w:t>53/24</w:t>
            </w:r>
            <w:bookmarkStart w:id="2" w:name="_GoBack"/>
            <w:bookmarkEnd w:id="2"/>
          </w:p>
        </w:tc>
      </w:tr>
    </w:tbl>
    <w:p w:rsidR="002E6DCA" w:rsidRDefault="002E6DCA" w:rsidP="00AB571F">
      <w:pPr>
        <w:jc w:val="center"/>
        <w:rPr>
          <w:b/>
          <w:szCs w:val="28"/>
        </w:rPr>
      </w:pPr>
    </w:p>
    <w:p w:rsidR="00AB571F" w:rsidRDefault="00AB571F" w:rsidP="00AB571F">
      <w:pPr>
        <w:jc w:val="center"/>
        <w:rPr>
          <w:b/>
          <w:bCs/>
          <w:szCs w:val="28"/>
        </w:rPr>
      </w:pPr>
      <w:r w:rsidRPr="00AB571F">
        <w:rPr>
          <w:b/>
          <w:szCs w:val="28"/>
        </w:rPr>
        <w:t xml:space="preserve">Тарифы на тепловую энергию (мощность), поставляемую </w:t>
      </w:r>
      <w:r w:rsidRPr="00AB571F">
        <w:rPr>
          <w:b/>
          <w:szCs w:val="28"/>
        </w:rPr>
        <w:br/>
      </w:r>
      <w:r w:rsidR="00D51DFE" w:rsidRPr="00D51DFE">
        <w:rPr>
          <w:b/>
          <w:szCs w:val="28"/>
        </w:rPr>
        <w:t xml:space="preserve">АКЦИОНЕРНЫМ ОБЩЕСТВОМ </w:t>
      </w:r>
      <w:r w:rsidR="00AF698D" w:rsidRPr="00AF698D">
        <w:rPr>
          <w:b/>
          <w:szCs w:val="28"/>
        </w:rPr>
        <w:t>«ЭНЕРГОСЕТЕВАЯ КОМПАНИЯ» (ИНН 5262054490), г. Нижний Новгород</w:t>
      </w:r>
      <w:r w:rsidRPr="00E06DF5">
        <w:rPr>
          <w:b/>
          <w:szCs w:val="28"/>
        </w:rPr>
        <w:t>,</w:t>
      </w:r>
      <w:r w:rsidRPr="00E06DF5">
        <w:rPr>
          <w:b/>
        </w:rPr>
        <w:t xml:space="preserve"> потребителям </w:t>
      </w:r>
      <w:r w:rsidR="002E6DCA" w:rsidRPr="002E6DCA">
        <w:rPr>
          <w:b/>
          <w:bCs/>
          <w:szCs w:val="28"/>
        </w:rPr>
        <w:t>г. Нижнего Новгорода</w:t>
      </w:r>
    </w:p>
    <w:p w:rsidR="002E6DCA" w:rsidRPr="00AB571F" w:rsidRDefault="002E6DCA" w:rsidP="00AB571F">
      <w:pPr>
        <w:jc w:val="center"/>
        <w:rPr>
          <w:b/>
          <w:szCs w:val="28"/>
        </w:rPr>
      </w:pPr>
    </w:p>
    <w:tbl>
      <w:tblPr>
        <w:tblW w:w="9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7"/>
        <w:gridCol w:w="3131"/>
        <w:gridCol w:w="1748"/>
        <w:gridCol w:w="1122"/>
        <w:gridCol w:w="1559"/>
        <w:gridCol w:w="1556"/>
      </w:tblGrid>
      <w:tr w:rsidR="00E12984" w:rsidRPr="007C5765" w:rsidTr="0000491B">
        <w:trPr>
          <w:trHeight w:val="215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Наименование регулируемой организации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ind w:firstLine="24"/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Вид тарифа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ind w:firstLine="24"/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ind w:firstLine="24"/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Вода</w:t>
            </w:r>
          </w:p>
        </w:tc>
      </w:tr>
      <w:tr w:rsidR="00E12984" w:rsidRPr="007C5765" w:rsidTr="0000491B">
        <w:trPr>
          <w:trHeight w:val="151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984" w:rsidRPr="00E12984" w:rsidRDefault="00E12984" w:rsidP="000049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984" w:rsidRPr="00E12984" w:rsidRDefault="00E12984" w:rsidP="000049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984" w:rsidRPr="00E12984" w:rsidRDefault="00E12984" w:rsidP="000049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984" w:rsidRPr="00E12984" w:rsidRDefault="00E12984" w:rsidP="000049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ind w:left="-24" w:firstLine="24"/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 xml:space="preserve">с 1 января по 30 июня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ind w:left="-24" w:firstLine="24"/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 xml:space="preserve">с 1 июля по </w:t>
            </w:r>
          </w:p>
          <w:p w:rsidR="00E12984" w:rsidRPr="00E12984" w:rsidRDefault="00E12984" w:rsidP="0000491B">
            <w:pPr>
              <w:ind w:left="-24" w:firstLine="24"/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 xml:space="preserve">31 декабря </w:t>
            </w:r>
          </w:p>
        </w:tc>
      </w:tr>
      <w:tr w:rsidR="00E12984" w:rsidRPr="007C5765" w:rsidTr="0000491B">
        <w:trPr>
          <w:trHeight w:val="481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D51DFE" w:rsidP="00D51DF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51DFE">
              <w:rPr>
                <w:bCs/>
                <w:noProof/>
                <w:sz w:val="22"/>
              </w:rPr>
              <w:t xml:space="preserve">АКЦИОНЕРНОЕ ОБЩЕСТВО </w:t>
            </w:r>
            <w:r w:rsidR="00AF698D" w:rsidRPr="00AF698D">
              <w:rPr>
                <w:bCs/>
                <w:noProof/>
                <w:sz w:val="22"/>
              </w:rPr>
              <w:t xml:space="preserve">«ЭНЕРГОСЕТЕВАЯ КОМПАНИЯ» </w:t>
            </w:r>
            <w:r w:rsidR="00AF698D">
              <w:rPr>
                <w:bCs/>
                <w:noProof/>
                <w:sz w:val="22"/>
              </w:rPr>
              <w:br/>
            </w:r>
            <w:r w:rsidR="00AF698D" w:rsidRPr="00AF698D">
              <w:rPr>
                <w:bCs/>
                <w:noProof/>
                <w:sz w:val="22"/>
              </w:rPr>
              <w:t>(ИНН 5262054490), г. Нижний Новгород</w:t>
            </w: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</w:rPr>
            </w:pPr>
            <w:r w:rsidRPr="00E12984">
              <w:rPr>
                <w:b/>
                <w:bCs/>
                <w:sz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BE591B" w:rsidRPr="007C5765" w:rsidTr="00715BC4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  <w:r w:rsidRPr="00E12984">
              <w:rPr>
                <w:sz w:val="20"/>
              </w:rPr>
              <w:t>одноставочный, руб./Гкал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2603,41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2858,48</w:t>
            </w:r>
          </w:p>
        </w:tc>
      </w:tr>
      <w:tr w:rsidR="00BE591B" w:rsidRPr="007C5765" w:rsidTr="00715BC4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1.2.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2858,48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3009,11</w:t>
            </w:r>
          </w:p>
        </w:tc>
      </w:tr>
      <w:tr w:rsidR="00BE591B" w:rsidRPr="007C5765" w:rsidTr="00715BC4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1.3.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3009,11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3123,16</w:t>
            </w:r>
          </w:p>
        </w:tc>
      </w:tr>
      <w:tr w:rsidR="00BE591B" w:rsidRPr="007C5765" w:rsidTr="00715BC4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1.4.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3123,16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3188,16</w:t>
            </w:r>
          </w:p>
        </w:tc>
      </w:tr>
      <w:tr w:rsidR="00BE591B" w:rsidRPr="007C5765" w:rsidTr="00715BC4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1.5.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3188,16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3290,23</w:t>
            </w:r>
          </w:p>
        </w:tc>
      </w:tr>
      <w:tr w:rsidR="00E12984" w:rsidRPr="007C5765" w:rsidTr="0000491B">
        <w:trPr>
          <w:trHeight w:val="241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984" w:rsidRPr="00E12984" w:rsidRDefault="00E12984" w:rsidP="000049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984" w:rsidRPr="00E12984" w:rsidRDefault="00E12984" w:rsidP="0000491B">
            <w:pPr>
              <w:rPr>
                <w:sz w:val="20"/>
              </w:rPr>
            </w:pP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984" w:rsidRPr="00E12984" w:rsidRDefault="00E12984" w:rsidP="0000491B">
            <w:pPr>
              <w:ind w:left="-24" w:firstLine="24"/>
              <w:rPr>
                <w:sz w:val="20"/>
              </w:rPr>
            </w:pPr>
            <w:r w:rsidRPr="00E12984">
              <w:rPr>
                <w:sz w:val="20"/>
              </w:rPr>
              <w:t>Население (тарифы указаны с учетом НДС)</w:t>
            </w:r>
          </w:p>
        </w:tc>
      </w:tr>
      <w:tr w:rsidR="00BE591B" w:rsidRPr="007C5765" w:rsidTr="003023E4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1.6.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  <w:r w:rsidRPr="00E12984">
              <w:rPr>
                <w:sz w:val="20"/>
              </w:rPr>
              <w:t>одноставочный, руб./Гкал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</w:tr>
      <w:tr w:rsidR="00BE591B" w:rsidRPr="007C5765" w:rsidTr="003023E4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1.7.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</w:tr>
      <w:tr w:rsidR="00BE591B" w:rsidRPr="007C5765" w:rsidTr="003023E4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1.8.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</w:tr>
      <w:tr w:rsidR="00BE591B" w:rsidRPr="007C5765" w:rsidTr="003023E4">
        <w:trPr>
          <w:trHeight w:val="203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1.9.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</w:tr>
      <w:tr w:rsidR="00BE591B" w:rsidRPr="007C5765" w:rsidTr="003023E4">
        <w:trPr>
          <w:trHeight w:val="228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jc w:val="center"/>
              <w:rPr>
                <w:b/>
                <w:bCs/>
                <w:sz w:val="18"/>
                <w:szCs w:val="18"/>
              </w:rPr>
            </w:pPr>
            <w:r w:rsidRPr="00E12984">
              <w:rPr>
                <w:b/>
                <w:bCs/>
                <w:sz w:val="18"/>
                <w:szCs w:val="18"/>
              </w:rPr>
              <w:t>1.10.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91B" w:rsidRPr="00E12984" w:rsidRDefault="00BE591B" w:rsidP="0000491B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91B" w:rsidRPr="00E12984" w:rsidRDefault="00BE591B" w:rsidP="0000491B">
            <w:pPr>
              <w:ind w:left="-24" w:right="57" w:firstLine="24"/>
              <w:jc w:val="center"/>
              <w:rPr>
                <w:sz w:val="20"/>
              </w:rPr>
            </w:pPr>
            <w:r w:rsidRPr="00E12984">
              <w:rPr>
                <w:sz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91B" w:rsidRPr="00BE591B" w:rsidRDefault="00BE591B" w:rsidP="009F5B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</w:rPr>
            </w:pPr>
            <w:r w:rsidRPr="00BE591B">
              <w:rPr>
                <w:sz w:val="20"/>
              </w:rPr>
              <w:t>-</w:t>
            </w:r>
          </w:p>
        </w:tc>
      </w:tr>
    </w:tbl>
    <w:p w:rsidR="00AB571F" w:rsidRDefault="00AB571F" w:rsidP="00AB571F">
      <w:pPr>
        <w:tabs>
          <w:tab w:val="left" w:pos="1897"/>
        </w:tabs>
        <w:spacing w:line="276" w:lineRule="auto"/>
        <w:rPr>
          <w:szCs w:val="28"/>
        </w:rPr>
      </w:pPr>
    </w:p>
    <w:p w:rsidR="00AB571F" w:rsidRDefault="00AB571F" w:rsidP="00AB571F">
      <w:pPr>
        <w:tabs>
          <w:tab w:val="left" w:pos="1897"/>
        </w:tabs>
        <w:spacing w:line="276" w:lineRule="auto"/>
        <w:rPr>
          <w:szCs w:val="28"/>
        </w:rPr>
      </w:pPr>
    </w:p>
    <w:p w:rsidR="00856C14" w:rsidRPr="00AB571F" w:rsidRDefault="00856C14" w:rsidP="00AB571F">
      <w:pPr>
        <w:tabs>
          <w:tab w:val="left" w:pos="1113"/>
        </w:tabs>
        <w:rPr>
          <w:szCs w:val="28"/>
        </w:rPr>
      </w:pPr>
    </w:p>
    <w:sectPr w:rsidR="00856C14" w:rsidRPr="00AB571F" w:rsidSect="008F2730">
      <w:type w:val="continuous"/>
      <w:pgSz w:w="11906" w:h="16838" w:code="9"/>
      <w:pgMar w:top="1134" w:right="709" w:bottom="993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776" w:rsidRDefault="00512776">
      <w:r>
        <w:separator/>
      </w:r>
    </w:p>
  </w:endnote>
  <w:endnote w:type="continuationSeparator" w:id="0">
    <w:p w:rsidR="00512776" w:rsidRDefault="0051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776" w:rsidRDefault="00512776">
      <w:r>
        <w:separator/>
      </w:r>
    </w:p>
  </w:footnote>
  <w:footnote w:type="continuationSeparator" w:id="0">
    <w:p w:rsidR="00512776" w:rsidRDefault="00512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FE" w:rsidRDefault="007C0DF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C0DFE" w:rsidRDefault="007C0D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FE" w:rsidRDefault="007C0DF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178CE">
      <w:rPr>
        <w:rStyle w:val="a9"/>
        <w:noProof/>
      </w:rPr>
      <w:t>2</w:t>
    </w:r>
    <w:r>
      <w:rPr>
        <w:rStyle w:val="a9"/>
      </w:rPr>
      <w:fldChar w:fldCharType="end"/>
    </w:r>
  </w:p>
  <w:p w:rsidR="007C0DFE" w:rsidRDefault="007C0DF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FE" w:rsidRDefault="00AE08B2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2540" b="444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736E36" id="Group 1" o:spid="_x0000_s1026" style="position:absolute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FTwQAAANoAAAAPAAAAZHJzL2Rvd25yZXYueG1sRI9Ba8JA&#10;FITvBf/D8gRvurGI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B0T8VP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wkiwwAAANoAAAAPAAAAZHJzL2Rvd25yZXYueG1sRI9BawIx&#10;FITvBf9DeIIX0ayFFl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qd8JIs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DFE" w:rsidRPr="00E52B15" w:rsidRDefault="007C0DFE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35635" cy="613410"/>
                                <wp:effectExtent l="1905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C0DFE" w:rsidRPr="00561114" w:rsidRDefault="007C0DFE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7C0DFE" w:rsidRPr="00561114" w:rsidRDefault="007C0DFE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7C0DFE" w:rsidRPr="000F7B5C" w:rsidRDefault="007C0DFE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7C0DFE" w:rsidRPr="000F7B5C" w:rsidRDefault="007C0DFE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7C0DFE" w:rsidRDefault="007C0DFE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7C0DFE" w:rsidRDefault="007C0DFE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7C0DFE" w:rsidRPr="002B6128" w:rsidRDefault="007C0DFE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7C0DFE" w:rsidRDefault="007C0DFE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7C0DFE" w:rsidRPr="001772E6" w:rsidRDefault="007C0DFE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7C0DFE" w:rsidRDefault="007C0DFE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7C0DFE" w:rsidRPr="00E52B15" w:rsidRDefault="007C0DFE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35635" cy="613410"/>
                          <wp:effectExtent l="1905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C0DFE" w:rsidRPr="00561114" w:rsidRDefault="007C0DFE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7C0DFE" w:rsidRPr="00561114" w:rsidRDefault="007C0DFE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7C0DFE" w:rsidRPr="000F7B5C" w:rsidRDefault="007C0DFE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7C0DFE" w:rsidRPr="000F7B5C" w:rsidRDefault="007C0DFE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7C0DFE" w:rsidRDefault="007C0DFE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7C0DFE" w:rsidRDefault="007C0DFE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7C0DFE" w:rsidRPr="002B6128" w:rsidRDefault="007C0DFE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7C0DFE" w:rsidRDefault="007C0DFE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7C0DFE" w:rsidRPr="001772E6" w:rsidRDefault="007C0DFE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7C0DFE" w:rsidRDefault="007C0DFE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600"/>
    <w:rsid w:val="00002B26"/>
    <w:rsid w:val="00002C38"/>
    <w:rsid w:val="00004362"/>
    <w:rsid w:val="000043DE"/>
    <w:rsid w:val="00004422"/>
    <w:rsid w:val="0000465C"/>
    <w:rsid w:val="00005CF1"/>
    <w:rsid w:val="000061D8"/>
    <w:rsid w:val="0000688A"/>
    <w:rsid w:val="0000703E"/>
    <w:rsid w:val="000074BC"/>
    <w:rsid w:val="000076D2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5F0E"/>
    <w:rsid w:val="0003713A"/>
    <w:rsid w:val="00037A13"/>
    <w:rsid w:val="00037C86"/>
    <w:rsid w:val="00040D26"/>
    <w:rsid w:val="0004213C"/>
    <w:rsid w:val="000427B9"/>
    <w:rsid w:val="00042DB5"/>
    <w:rsid w:val="00042EE3"/>
    <w:rsid w:val="00044725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747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1F8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1B63"/>
    <w:rsid w:val="000F27DE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17E3E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5B89"/>
    <w:rsid w:val="00136932"/>
    <w:rsid w:val="00136B4A"/>
    <w:rsid w:val="001378C1"/>
    <w:rsid w:val="00140EA9"/>
    <w:rsid w:val="001414AC"/>
    <w:rsid w:val="001420CD"/>
    <w:rsid w:val="00142382"/>
    <w:rsid w:val="001423F5"/>
    <w:rsid w:val="001425CE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560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8BA"/>
    <w:rsid w:val="001749D1"/>
    <w:rsid w:val="00174F65"/>
    <w:rsid w:val="00175057"/>
    <w:rsid w:val="00176A49"/>
    <w:rsid w:val="00177196"/>
    <w:rsid w:val="001772E6"/>
    <w:rsid w:val="001773B5"/>
    <w:rsid w:val="001774CA"/>
    <w:rsid w:val="00177564"/>
    <w:rsid w:val="00177B5D"/>
    <w:rsid w:val="0018008E"/>
    <w:rsid w:val="001810F8"/>
    <w:rsid w:val="00181438"/>
    <w:rsid w:val="00182359"/>
    <w:rsid w:val="00183255"/>
    <w:rsid w:val="00183683"/>
    <w:rsid w:val="0018486D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1B3E"/>
    <w:rsid w:val="00193770"/>
    <w:rsid w:val="0019431F"/>
    <w:rsid w:val="00194EDE"/>
    <w:rsid w:val="00195084"/>
    <w:rsid w:val="001950AC"/>
    <w:rsid w:val="001952BF"/>
    <w:rsid w:val="00195318"/>
    <w:rsid w:val="00195A59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6FDA"/>
    <w:rsid w:val="001A77C9"/>
    <w:rsid w:val="001B014E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268F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CC3"/>
    <w:rsid w:val="001F1EF4"/>
    <w:rsid w:val="001F2916"/>
    <w:rsid w:val="001F4501"/>
    <w:rsid w:val="001F49D5"/>
    <w:rsid w:val="001F7C23"/>
    <w:rsid w:val="0020073D"/>
    <w:rsid w:val="0020205D"/>
    <w:rsid w:val="00202997"/>
    <w:rsid w:val="0020311F"/>
    <w:rsid w:val="00204172"/>
    <w:rsid w:val="0020444D"/>
    <w:rsid w:val="0020505B"/>
    <w:rsid w:val="0020522B"/>
    <w:rsid w:val="00205BE6"/>
    <w:rsid w:val="00206822"/>
    <w:rsid w:val="00206D6F"/>
    <w:rsid w:val="0020723D"/>
    <w:rsid w:val="00207AE1"/>
    <w:rsid w:val="002100ED"/>
    <w:rsid w:val="00210405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1BAC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B49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40D9"/>
    <w:rsid w:val="00295C5E"/>
    <w:rsid w:val="002969FB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6DCA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C34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0FA4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7791"/>
    <w:rsid w:val="00360916"/>
    <w:rsid w:val="00360C38"/>
    <w:rsid w:val="00360FA5"/>
    <w:rsid w:val="00361DB2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935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2EFC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4E13"/>
    <w:rsid w:val="003D5226"/>
    <w:rsid w:val="003D6483"/>
    <w:rsid w:val="003D6B0A"/>
    <w:rsid w:val="003D6B37"/>
    <w:rsid w:val="003E01AC"/>
    <w:rsid w:val="003E03AD"/>
    <w:rsid w:val="003E0D41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6C0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3F5F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0E8"/>
    <w:rsid w:val="00476FFA"/>
    <w:rsid w:val="004771FB"/>
    <w:rsid w:val="00477386"/>
    <w:rsid w:val="0047779A"/>
    <w:rsid w:val="0048249A"/>
    <w:rsid w:val="004829EC"/>
    <w:rsid w:val="00482A12"/>
    <w:rsid w:val="004837B6"/>
    <w:rsid w:val="0048443F"/>
    <w:rsid w:val="0048553E"/>
    <w:rsid w:val="00491392"/>
    <w:rsid w:val="00491560"/>
    <w:rsid w:val="0049220E"/>
    <w:rsid w:val="0049251F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B753A"/>
    <w:rsid w:val="004C05E4"/>
    <w:rsid w:val="004C33BA"/>
    <w:rsid w:val="004C34C3"/>
    <w:rsid w:val="004C354E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7382"/>
    <w:rsid w:val="005075F0"/>
    <w:rsid w:val="00507AA1"/>
    <w:rsid w:val="00510C03"/>
    <w:rsid w:val="005117C8"/>
    <w:rsid w:val="005122DE"/>
    <w:rsid w:val="0051272F"/>
    <w:rsid w:val="00512776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37209"/>
    <w:rsid w:val="00540128"/>
    <w:rsid w:val="0054056C"/>
    <w:rsid w:val="00540D7F"/>
    <w:rsid w:val="005417D4"/>
    <w:rsid w:val="00541BD3"/>
    <w:rsid w:val="00542C0A"/>
    <w:rsid w:val="00543626"/>
    <w:rsid w:val="00544C00"/>
    <w:rsid w:val="00550648"/>
    <w:rsid w:val="00550EA0"/>
    <w:rsid w:val="005511F6"/>
    <w:rsid w:val="00551F83"/>
    <w:rsid w:val="005527F1"/>
    <w:rsid w:val="00553A85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77CE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4D8A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3E49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BF3"/>
    <w:rsid w:val="005F4509"/>
    <w:rsid w:val="005F4556"/>
    <w:rsid w:val="005F45B7"/>
    <w:rsid w:val="005F4EEE"/>
    <w:rsid w:val="005F5669"/>
    <w:rsid w:val="005F5D60"/>
    <w:rsid w:val="005F61ED"/>
    <w:rsid w:val="005F6255"/>
    <w:rsid w:val="005F6321"/>
    <w:rsid w:val="005F67F3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661"/>
    <w:rsid w:val="00605EDA"/>
    <w:rsid w:val="006108A2"/>
    <w:rsid w:val="0061122D"/>
    <w:rsid w:val="0061201A"/>
    <w:rsid w:val="0061210B"/>
    <w:rsid w:val="006141A6"/>
    <w:rsid w:val="0061448C"/>
    <w:rsid w:val="00615C72"/>
    <w:rsid w:val="00616C0E"/>
    <w:rsid w:val="00617844"/>
    <w:rsid w:val="006178CE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342"/>
    <w:rsid w:val="006266EE"/>
    <w:rsid w:val="00626D7A"/>
    <w:rsid w:val="006276A8"/>
    <w:rsid w:val="0063056A"/>
    <w:rsid w:val="0063059E"/>
    <w:rsid w:val="00630C4A"/>
    <w:rsid w:val="00631569"/>
    <w:rsid w:val="0063225F"/>
    <w:rsid w:val="00632590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180F"/>
    <w:rsid w:val="00642EA3"/>
    <w:rsid w:val="006447A3"/>
    <w:rsid w:val="006448FC"/>
    <w:rsid w:val="00644ACF"/>
    <w:rsid w:val="00645216"/>
    <w:rsid w:val="006452F5"/>
    <w:rsid w:val="00646212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54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5936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0D1"/>
    <w:rsid w:val="00702FCE"/>
    <w:rsid w:val="00705210"/>
    <w:rsid w:val="00705272"/>
    <w:rsid w:val="007057DB"/>
    <w:rsid w:val="00705AC4"/>
    <w:rsid w:val="00705E8A"/>
    <w:rsid w:val="007072D7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FAA"/>
    <w:rsid w:val="0072030E"/>
    <w:rsid w:val="007208E4"/>
    <w:rsid w:val="007212E3"/>
    <w:rsid w:val="00721BC0"/>
    <w:rsid w:val="00721FCA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7BE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5F3B"/>
    <w:rsid w:val="00756243"/>
    <w:rsid w:val="007572F2"/>
    <w:rsid w:val="00760890"/>
    <w:rsid w:val="00761BD0"/>
    <w:rsid w:val="007658A8"/>
    <w:rsid w:val="00765DE3"/>
    <w:rsid w:val="00765E7E"/>
    <w:rsid w:val="00766397"/>
    <w:rsid w:val="007667F6"/>
    <w:rsid w:val="00767863"/>
    <w:rsid w:val="007706AA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0DFE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4B4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919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073"/>
    <w:rsid w:val="00825182"/>
    <w:rsid w:val="00825767"/>
    <w:rsid w:val="00825DA7"/>
    <w:rsid w:val="008261D0"/>
    <w:rsid w:val="00826B20"/>
    <w:rsid w:val="00826FF9"/>
    <w:rsid w:val="00827634"/>
    <w:rsid w:val="008308CA"/>
    <w:rsid w:val="00830D40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57E"/>
    <w:rsid w:val="00850F5F"/>
    <w:rsid w:val="008523EB"/>
    <w:rsid w:val="008528FF"/>
    <w:rsid w:val="00853600"/>
    <w:rsid w:val="00853663"/>
    <w:rsid w:val="00853AB4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5943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1B30"/>
    <w:rsid w:val="008E22CF"/>
    <w:rsid w:val="008E460C"/>
    <w:rsid w:val="008E4674"/>
    <w:rsid w:val="008E5D2B"/>
    <w:rsid w:val="008F00E0"/>
    <w:rsid w:val="008F01FA"/>
    <w:rsid w:val="008F15B5"/>
    <w:rsid w:val="008F211E"/>
    <w:rsid w:val="008F2730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1FF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9E6"/>
    <w:rsid w:val="009D2DB8"/>
    <w:rsid w:val="009D3BD6"/>
    <w:rsid w:val="009D3F80"/>
    <w:rsid w:val="009D4854"/>
    <w:rsid w:val="009D4EF4"/>
    <w:rsid w:val="009D5076"/>
    <w:rsid w:val="009D578A"/>
    <w:rsid w:val="009D5B77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0AC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5DB8"/>
    <w:rsid w:val="00A17AFA"/>
    <w:rsid w:val="00A20B7E"/>
    <w:rsid w:val="00A211C8"/>
    <w:rsid w:val="00A217CA"/>
    <w:rsid w:val="00A237B9"/>
    <w:rsid w:val="00A25B71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E90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390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5766F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571F"/>
    <w:rsid w:val="00AB60F3"/>
    <w:rsid w:val="00AB643E"/>
    <w:rsid w:val="00AB747E"/>
    <w:rsid w:val="00AB77AE"/>
    <w:rsid w:val="00AC0272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08B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98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8F4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7654"/>
    <w:rsid w:val="00B41F5D"/>
    <w:rsid w:val="00B4636A"/>
    <w:rsid w:val="00B469FB"/>
    <w:rsid w:val="00B47328"/>
    <w:rsid w:val="00B47567"/>
    <w:rsid w:val="00B50388"/>
    <w:rsid w:val="00B50D9B"/>
    <w:rsid w:val="00B50E39"/>
    <w:rsid w:val="00B5181E"/>
    <w:rsid w:val="00B525A0"/>
    <w:rsid w:val="00B52B2D"/>
    <w:rsid w:val="00B5306A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822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21DF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E6F"/>
    <w:rsid w:val="00B938D9"/>
    <w:rsid w:val="00B9478B"/>
    <w:rsid w:val="00B94D8A"/>
    <w:rsid w:val="00B94F47"/>
    <w:rsid w:val="00B962D8"/>
    <w:rsid w:val="00BA0130"/>
    <w:rsid w:val="00BA0D66"/>
    <w:rsid w:val="00BA187E"/>
    <w:rsid w:val="00BA22B5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591B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B6A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17B6D"/>
    <w:rsid w:val="00C20AA0"/>
    <w:rsid w:val="00C232D0"/>
    <w:rsid w:val="00C23B5B"/>
    <w:rsid w:val="00C23E62"/>
    <w:rsid w:val="00C2414D"/>
    <w:rsid w:val="00C2444E"/>
    <w:rsid w:val="00C253A8"/>
    <w:rsid w:val="00C25B27"/>
    <w:rsid w:val="00C26917"/>
    <w:rsid w:val="00C26C19"/>
    <w:rsid w:val="00C26F7A"/>
    <w:rsid w:val="00C275C3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329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4A41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27A8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AD1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D7620"/>
    <w:rsid w:val="00CE074F"/>
    <w:rsid w:val="00CE1377"/>
    <w:rsid w:val="00CE1BCF"/>
    <w:rsid w:val="00CE1E46"/>
    <w:rsid w:val="00CE2158"/>
    <w:rsid w:val="00CE431F"/>
    <w:rsid w:val="00CE449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17408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89F"/>
    <w:rsid w:val="00D43CD2"/>
    <w:rsid w:val="00D461FB"/>
    <w:rsid w:val="00D46609"/>
    <w:rsid w:val="00D51DFE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3E80"/>
    <w:rsid w:val="00DA4369"/>
    <w:rsid w:val="00DA6320"/>
    <w:rsid w:val="00DA735A"/>
    <w:rsid w:val="00DA7421"/>
    <w:rsid w:val="00DA7CA9"/>
    <w:rsid w:val="00DB025B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32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38C"/>
    <w:rsid w:val="00E00B06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DF5"/>
    <w:rsid w:val="00E07161"/>
    <w:rsid w:val="00E07895"/>
    <w:rsid w:val="00E10040"/>
    <w:rsid w:val="00E1090B"/>
    <w:rsid w:val="00E113F1"/>
    <w:rsid w:val="00E12984"/>
    <w:rsid w:val="00E14718"/>
    <w:rsid w:val="00E14C5A"/>
    <w:rsid w:val="00E15154"/>
    <w:rsid w:val="00E16B31"/>
    <w:rsid w:val="00E17B46"/>
    <w:rsid w:val="00E20938"/>
    <w:rsid w:val="00E246D1"/>
    <w:rsid w:val="00E24AE5"/>
    <w:rsid w:val="00E266CC"/>
    <w:rsid w:val="00E26867"/>
    <w:rsid w:val="00E26BE7"/>
    <w:rsid w:val="00E3004B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134D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4BD6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0D5"/>
    <w:rsid w:val="00E76580"/>
    <w:rsid w:val="00E7736D"/>
    <w:rsid w:val="00E77377"/>
    <w:rsid w:val="00E81325"/>
    <w:rsid w:val="00E826FD"/>
    <w:rsid w:val="00E8300F"/>
    <w:rsid w:val="00E83A65"/>
    <w:rsid w:val="00E84207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6BA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17BC3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528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47E36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49A"/>
    <w:rsid w:val="00F86DAE"/>
    <w:rsid w:val="00F87513"/>
    <w:rsid w:val="00F87B4C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0DA5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4B088BD5"/>
  <w15:docId w15:val="{F07711D1-8668-4644-A508-5BC79A3C9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, Знак Знак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, Знак Знак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</TotalTime>
  <Pages>3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Владимировна</cp:lastModifiedBy>
  <cp:revision>8</cp:revision>
  <cp:lastPrinted>2022-11-18T08:16:00Z</cp:lastPrinted>
  <dcterms:created xsi:type="dcterms:W3CDTF">2023-05-19T07:25:00Z</dcterms:created>
  <dcterms:modified xsi:type="dcterms:W3CDTF">2023-12-05T08:40:00Z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